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6A231B39" w:rsidR="007F2A90" w:rsidRPr="00233E97" w:rsidRDefault="00000000" w:rsidP="00F67073">
      <w:pPr>
        <w:pStyle w:val="Heading1"/>
        <w:spacing w:line="480" w:lineRule="auto"/>
        <w:rPr>
          <w:rFonts w:ascii="Times New Roman" w:eastAsia="Times New Roman" w:hAnsi="Times New Roman" w:cs="Times New Roman"/>
          <w:b/>
          <w:bCs/>
          <w:sz w:val="24"/>
          <w:szCs w:val="24"/>
        </w:rPr>
      </w:pPr>
      <w:r w:rsidRPr="00233E97">
        <w:rPr>
          <w:rFonts w:ascii="Times New Roman" w:eastAsia="Times New Roman" w:hAnsi="Times New Roman" w:cs="Times New Roman"/>
          <w:b/>
          <w:bCs/>
          <w:sz w:val="24"/>
          <w:szCs w:val="24"/>
        </w:rPr>
        <w:t xml:space="preserve">Review of </w:t>
      </w:r>
      <w:r w:rsidRPr="00233E97">
        <w:rPr>
          <w:rFonts w:ascii="Times New Roman" w:eastAsia="Times New Roman" w:hAnsi="Times New Roman" w:cs="Times New Roman"/>
          <w:b/>
          <w:bCs/>
          <w:i/>
          <w:sz w:val="24"/>
          <w:szCs w:val="24"/>
        </w:rPr>
        <w:t>The Price of Salt</w:t>
      </w:r>
      <w:r w:rsidRPr="00233E97">
        <w:rPr>
          <w:rFonts w:ascii="Times New Roman" w:eastAsia="Times New Roman" w:hAnsi="Times New Roman" w:cs="Times New Roman"/>
          <w:b/>
          <w:bCs/>
          <w:sz w:val="24"/>
          <w:szCs w:val="24"/>
        </w:rPr>
        <w:t xml:space="preserve"> by Patricia Highsmith       </w:t>
      </w:r>
      <w:r w:rsidRPr="00233E97">
        <w:rPr>
          <w:rFonts w:ascii="Times New Roman" w:eastAsia="Times New Roman" w:hAnsi="Times New Roman" w:cs="Times New Roman"/>
          <w:b/>
          <w:bCs/>
          <w:sz w:val="24"/>
          <w:szCs w:val="24"/>
        </w:rPr>
        <w:br/>
      </w:r>
      <w:r w:rsidRPr="00233E97">
        <w:rPr>
          <w:rFonts w:ascii="Times New Roman" w:hAnsi="Times New Roman" w:cs="Times New Roman"/>
          <w:b/>
          <w:bCs/>
          <w:sz w:val="24"/>
          <w:szCs w:val="24"/>
        </w:rPr>
        <w:t>Review by Violet Coomer</w:t>
      </w:r>
      <w:r w:rsidRPr="00233E97">
        <w:rPr>
          <w:rFonts w:ascii="Times New Roman" w:eastAsia="Times New Roman" w:hAnsi="Times New Roman" w:cs="Times New Roman"/>
          <w:b/>
          <w:bCs/>
          <w:sz w:val="24"/>
          <w:szCs w:val="24"/>
        </w:rPr>
        <w:t xml:space="preserve"> </w:t>
      </w:r>
    </w:p>
    <w:p w14:paraId="00000002" w14:textId="77777777" w:rsidR="007F2A90" w:rsidRDefault="007F2A90"/>
    <w:p w14:paraId="00000027" w14:textId="7FF5DBF4" w:rsidR="007F2A90" w:rsidRDefault="00000000" w:rsidP="00F67073">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Price of Salt by Patricia Highsmith is a short novel consisting of 23 chapters. This novel follows the story of Therese </w:t>
      </w:r>
      <w:proofErr w:type="spellStart"/>
      <w:r>
        <w:rPr>
          <w:rFonts w:ascii="Times New Roman" w:eastAsia="Times New Roman" w:hAnsi="Times New Roman" w:cs="Times New Roman"/>
          <w:sz w:val="24"/>
          <w:szCs w:val="24"/>
        </w:rPr>
        <w:t>Belivet</w:t>
      </w:r>
      <w:proofErr w:type="spellEnd"/>
      <w:r>
        <w:rPr>
          <w:rFonts w:ascii="Times New Roman" w:eastAsia="Times New Roman" w:hAnsi="Times New Roman" w:cs="Times New Roman"/>
          <w:sz w:val="24"/>
          <w:szCs w:val="24"/>
        </w:rPr>
        <w:t xml:space="preserve">. Therese is a nineteen-year-old woman, living on her own in Manhattan and working to begin her career as a stage designer. Before starting her career as a stage designer, Therese worked part-time at a department store. This is where she meets Carol Arid, a wealthy middle-class woman who is shopping for a gift for her daughter. Therese becomes infatuated with Carol, remembers her address, and sends her a Christmas card. This is where their story begins. The two slowly start to spend time with each other, eventually meeting daily. Therese soon learns that Carol is actively going through a divorce with her husband Harge. </w:t>
      </w:r>
      <w:proofErr w:type="gramStart"/>
      <w:r>
        <w:rPr>
          <w:rFonts w:ascii="Times New Roman" w:eastAsia="Times New Roman" w:hAnsi="Times New Roman" w:cs="Times New Roman"/>
          <w:sz w:val="24"/>
          <w:szCs w:val="24"/>
        </w:rPr>
        <w:t>Similar to</w:t>
      </w:r>
      <w:proofErr w:type="gramEnd"/>
      <w:r>
        <w:rPr>
          <w:rFonts w:ascii="Times New Roman" w:eastAsia="Times New Roman" w:hAnsi="Times New Roman" w:cs="Times New Roman"/>
          <w:sz w:val="24"/>
          <w:szCs w:val="24"/>
        </w:rPr>
        <w:t xml:space="preserve"> Carol, Therese has a troubled relationship with her significant other, Richard; A man she likes enough but doesn't love. Therese and Richard have been seeing each other for a while now. Therese often feels that she doesn't know why she is in a relationship with Richard. She often mentions how she feels love, but just not for him. Richard becomes weary of his relationship with Therese because of how much time she </w:t>
      </w:r>
      <w:proofErr w:type="gramStart"/>
      <w:r>
        <w:rPr>
          <w:rFonts w:ascii="Times New Roman" w:eastAsia="Times New Roman" w:hAnsi="Times New Roman" w:cs="Times New Roman"/>
          <w:sz w:val="24"/>
          <w:szCs w:val="24"/>
        </w:rPr>
        <w:t>is spending</w:t>
      </w:r>
      <w:proofErr w:type="gramEnd"/>
      <w:r>
        <w:rPr>
          <w:rFonts w:ascii="Times New Roman" w:eastAsia="Times New Roman" w:hAnsi="Times New Roman" w:cs="Times New Roman"/>
          <w:sz w:val="24"/>
          <w:szCs w:val="24"/>
        </w:rPr>
        <w:t xml:space="preserve"> with Carol. Therese lies to Richard about how she met Carol. As mentioned earlier, Therese was instantly attracted to Carol, however, she wasn't sure what it was about Carol. She felt attraction towards Richard, but not love as she thought she did for Carol. Therese isn't sure what Carol enjoys about her company, leading Therese to feel uneasy and unsure </w:t>
      </w:r>
      <w:proofErr w:type="gramStart"/>
      <w:r>
        <w:rPr>
          <w:rFonts w:ascii="Times New Roman" w:eastAsia="Times New Roman" w:hAnsi="Times New Roman" w:cs="Times New Roman"/>
          <w:sz w:val="24"/>
          <w:szCs w:val="24"/>
        </w:rPr>
        <w:t>around</w:t>
      </w:r>
      <w:proofErr w:type="gramEnd"/>
      <w:r>
        <w:rPr>
          <w:rFonts w:ascii="Times New Roman" w:eastAsia="Times New Roman" w:hAnsi="Times New Roman" w:cs="Times New Roman"/>
          <w:sz w:val="24"/>
          <w:szCs w:val="24"/>
        </w:rPr>
        <w:t xml:space="preserve"> Carol. </w:t>
      </w:r>
    </w:p>
    <w:p w14:paraId="00000028" w14:textId="0F56A436" w:rsidR="007F2A90"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Therese’s relationship with Carol continues to evolve when Therese meets Carol's close friend Abby, who Therese becomes jealous of. Once Therese gets her position as a stage designer, she meets with Abby for lunch. Abby claims she can help Therese with her career, </w:t>
      </w:r>
      <w:r>
        <w:rPr>
          <w:rFonts w:ascii="Times New Roman" w:eastAsia="Times New Roman" w:hAnsi="Times New Roman" w:cs="Times New Roman"/>
          <w:sz w:val="24"/>
          <w:szCs w:val="24"/>
        </w:rPr>
        <w:lastRenderedPageBreak/>
        <w:t xml:space="preserve">since she knows producers. Abby then mentions to Therese how she believes she is good for Carol but doesn't want to see her friend hurt again. Abby even goes as far as to say ‘That you </w:t>
      </w:r>
      <w:proofErr w:type="gramStart"/>
      <w:r>
        <w:rPr>
          <w:rFonts w:ascii="Times New Roman" w:eastAsia="Times New Roman" w:hAnsi="Times New Roman" w:cs="Times New Roman"/>
          <w:sz w:val="24"/>
          <w:szCs w:val="24"/>
        </w:rPr>
        <w:t>win”(</w:t>
      </w:r>
      <w:proofErr w:type="gramEnd"/>
      <w:r>
        <w:rPr>
          <w:rFonts w:ascii="Times New Roman" w:eastAsia="Times New Roman" w:hAnsi="Times New Roman" w:cs="Times New Roman"/>
          <w:sz w:val="24"/>
          <w:szCs w:val="24"/>
        </w:rPr>
        <w:t xml:space="preserve">102). This confused Therese, who is still uncertain of her feelings towards Carol. Carol confides in Therese about her near-ending marriage and all the troubles that are unfolding because of it. Carol proposes a trip for the two of them. Therese delighted by the news of the trip works up the courage to ask Carol for a kiss, to which Carol denies. Therese continues to blatantly ignore Richard, to be with Carol or alone. This upsets Richard and they fight. Feeling upset about fighting with Richard, Therese hopes to get comfort from Carol </w:t>
      </w:r>
      <w:proofErr w:type="gramStart"/>
      <w:r>
        <w:rPr>
          <w:rFonts w:ascii="Times New Roman" w:eastAsia="Times New Roman" w:hAnsi="Times New Roman" w:cs="Times New Roman"/>
          <w:sz w:val="24"/>
          <w:szCs w:val="24"/>
        </w:rPr>
        <w:t>but is</w:t>
      </w:r>
      <w:proofErr w:type="gramEnd"/>
      <w:r>
        <w:rPr>
          <w:rFonts w:ascii="Times New Roman" w:eastAsia="Times New Roman" w:hAnsi="Times New Roman" w:cs="Times New Roman"/>
          <w:sz w:val="24"/>
          <w:szCs w:val="24"/>
        </w:rPr>
        <w:t xml:space="preserve"> only met with criticism. She claims Therese is “not used to thinking of other people's </w:t>
      </w:r>
      <w:proofErr w:type="gramStart"/>
      <w:r>
        <w:rPr>
          <w:rFonts w:ascii="Times New Roman" w:eastAsia="Times New Roman" w:hAnsi="Times New Roman" w:cs="Times New Roman"/>
          <w:sz w:val="24"/>
          <w:szCs w:val="24"/>
        </w:rPr>
        <w:t>feelings”(</w:t>
      </w:r>
      <w:proofErr w:type="gramEnd"/>
      <w:r>
        <w:rPr>
          <w:rFonts w:ascii="Times New Roman" w:eastAsia="Times New Roman" w:hAnsi="Times New Roman" w:cs="Times New Roman"/>
          <w:sz w:val="24"/>
          <w:szCs w:val="24"/>
        </w:rPr>
        <w:t xml:space="preserve">139). This only upset Therese more. Richard </w:t>
      </w:r>
      <w:proofErr w:type="gramStart"/>
      <w:r>
        <w:rPr>
          <w:rFonts w:ascii="Times New Roman" w:eastAsia="Times New Roman" w:hAnsi="Times New Roman" w:cs="Times New Roman"/>
          <w:sz w:val="24"/>
          <w:szCs w:val="24"/>
        </w:rPr>
        <w:t>makes an attempt</w:t>
      </w:r>
      <w:proofErr w:type="gramEnd"/>
      <w:r>
        <w:rPr>
          <w:rFonts w:ascii="Times New Roman" w:eastAsia="Times New Roman" w:hAnsi="Times New Roman" w:cs="Times New Roman"/>
          <w:sz w:val="24"/>
          <w:szCs w:val="24"/>
        </w:rPr>
        <w:t xml:space="preserve"> to reach out when Therese begins her trip with Carol. During the trip, Therese finally admits her feelings for Carol but Carol responds with “Don't you know I love </w:t>
      </w:r>
      <w:proofErr w:type="gramStart"/>
      <w:r>
        <w:rPr>
          <w:rFonts w:ascii="Times New Roman" w:eastAsia="Times New Roman" w:hAnsi="Times New Roman" w:cs="Times New Roman"/>
          <w:sz w:val="24"/>
          <w:szCs w:val="24"/>
        </w:rPr>
        <w:t>you”(</w:t>
      </w:r>
      <w:proofErr w:type="gramEnd"/>
      <w:r>
        <w:rPr>
          <w:rFonts w:ascii="Times New Roman" w:eastAsia="Times New Roman" w:hAnsi="Times New Roman" w:cs="Times New Roman"/>
          <w:sz w:val="24"/>
          <w:szCs w:val="24"/>
        </w:rPr>
        <w:t>167)</w:t>
      </w:r>
      <w:r w:rsidR="00C7779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Therese is met with coldness from Carol the following day. Therese upset and confused asks Carol if she has been with Abby, to which Carol honestly answers yes. During the trip, Carol and Therese are alerted that Harge has hired a detective to follow them on their trip. The couple finds the hidden device that has been listening to their conversations. Carol </w:t>
      </w:r>
      <w:proofErr w:type="gramStart"/>
      <w:r>
        <w:rPr>
          <w:rFonts w:ascii="Times New Roman" w:eastAsia="Times New Roman" w:hAnsi="Times New Roman" w:cs="Times New Roman"/>
          <w:sz w:val="24"/>
          <w:szCs w:val="24"/>
        </w:rPr>
        <w:t>is able to</w:t>
      </w:r>
      <w:proofErr w:type="gramEnd"/>
      <w:r>
        <w:rPr>
          <w:rFonts w:ascii="Times New Roman" w:eastAsia="Times New Roman" w:hAnsi="Times New Roman" w:cs="Times New Roman"/>
          <w:sz w:val="24"/>
          <w:szCs w:val="24"/>
        </w:rPr>
        <w:t xml:space="preserve"> convince the detective to let her purchase the tapes that he hasn't sent yet, which she destroys. Therese tells Carol about a letter she had written to her but forgot at Carol's, which is now missing. </w:t>
      </w:r>
    </w:p>
    <w:p w14:paraId="00000029" w14:textId="554EA3AF" w:rsidR="007F2A90"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With Carol concerned by what Harge is planning, she leaves for New York but insists that Therese stay out west, promising to return to her. Carol requests that Therese come to New York instead. Carol's divorce </w:t>
      </w:r>
      <w:r w:rsidR="00C77799">
        <w:rPr>
          <w:rFonts w:ascii="Times New Roman" w:eastAsia="Times New Roman" w:hAnsi="Times New Roman" w:cs="Times New Roman"/>
          <w:sz w:val="24"/>
          <w:szCs w:val="24"/>
        </w:rPr>
        <w:t>gets</w:t>
      </w:r>
      <w:r>
        <w:rPr>
          <w:rFonts w:ascii="Times New Roman" w:eastAsia="Times New Roman" w:hAnsi="Times New Roman" w:cs="Times New Roman"/>
          <w:sz w:val="24"/>
          <w:szCs w:val="24"/>
        </w:rPr>
        <w:t xml:space="preserve"> worse as Harge is trying to obtain full custody of their daughter. Wanting to stay in her daughter's life, and due to Harges' lawyers, Carol is forbidden from seeing Therese again. Therese is </w:t>
      </w:r>
      <w:proofErr w:type="gramStart"/>
      <w:r>
        <w:rPr>
          <w:rFonts w:ascii="Times New Roman" w:eastAsia="Times New Roman" w:hAnsi="Times New Roman" w:cs="Times New Roman"/>
          <w:sz w:val="24"/>
          <w:szCs w:val="24"/>
        </w:rPr>
        <w:t>devastated</w:t>
      </w:r>
      <w:proofErr w:type="gramEnd"/>
      <w:r>
        <w:rPr>
          <w:rFonts w:ascii="Times New Roman" w:eastAsia="Times New Roman" w:hAnsi="Times New Roman" w:cs="Times New Roman"/>
          <w:sz w:val="24"/>
          <w:szCs w:val="24"/>
        </w:rPr>
        <w:t xml:space="preserve">. When Therese finally meets with Carol for the </w:t>
      </w:r>
      <w:r>
        <w:rPr>
          <w:rFonts w:ascii="Times New Roman" w:eastAsia="Times New Roman" w:hAnsi="Times New Roman" w:cs="Times New Roman"/>
          <w:sz w:val="24"/>
          <w:szCs w:val="24"/>
        </w:rPr>
        <w:lastRenderedPageBreak/>
        <w:t>final time to return the car, Carol explains she lost everything in the divorce</w:t>
      </w:r>
      <w:r w:rsidR="00C7779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including her daughter. Carol asks for Therese to come live with her, but Therese refuses. At the after party of the play she helped work on, Therese meets </w:t>
      </w:r>
      <w:proofErr w:type="spellStart"/>
      <w:r>
        <w:rPr>
          <w:rFonts w:ascii="Times New Roman" w:eastAsia="Times New Roman" w:hAnsi="Times New Roman" w:cs="Times New Roman"/>
          <w:sz w:val="24"/>
          <w:szCs w:val="24"/>
        </w:rPr>
        <w:t>Genevine</w:t>
      </w:r>
      <w:proofErr w:type="spellEnd"/>
      <w:r>
        <w:rPr>
          <w:rFonts w:ascii="Times New Roman" w:eastAsia="Times New Roman" w:hAnsi="Times New Roman" w:cs="Times New Roman"/>
          <w:sz w:val="24"/>
          <w:szCs w:val="24"/>
        </w:rPr>
        <w:t xml:space="preserve">, the lead actress who is flirting with Therese. With her thoughts only consisting of Carol, she knows she can't be with </w:t>
      </w:r>
      <w:proofErr w:type="spellStart"/>
      <w:r>
        <w:rPr>
          <w:rFonts w:ascii="Times New Roman" w:eastAsia="Times New Roman" w:hAnsi="Times New Roman" w:cs="Times New Roman"/>
          <w:sz w:val="24"/>
          <w:szCs w:val="24"/>
        </w:rPr>
        <w:t>Geneinve</w:t>
      </w:r>
      <w:proofErr w:type="spellEnd"/>
      <w:r>
        <w:rPr>
          <w:rFonts w:ascii="Times New Roman" w:eastAsia="Times New Roman" w:hAnsi="Times New Roman" w:cs="Times New Roman"/>
          <w:sz w:val="24"/>
          <w:szCs w:val="24"/>
        </w:rPr>
        <w:t>, so she goes out searching for Carol and finds her waiting.</w:t>
      </w:r>
    </w:p>
    <w:p w14:paraId="6F62E611" w14:textId="233B7B71" w:rsidR="00C77799" w:rsidRPr="00C77799" w:rsidRDefault="00C77799" w:rsidP="00C77799">
      <w:pPr>
        <w:pStyle w:val="Heading2"/>
        <w:rPr>
          <w:rFonts w:ascii="Times New Roman" w:hAnsi="Times New Roman" w:cs="Times New Roman"/>
          <w:sz w:val="24"/>
          <w:szCs w:val="24"/>
        </w:rPr>
      </w:pPr>
      <w:r w:rsidRPr="00C77799">
        <w:rPr>
          <w:rFonts w:ascii="Times New Roman" w:hAnsi="Times New Roman" w:cs="Times New Roman"/>
          <w:sz w:val="24"/>
          <w:szCs w:val="24"/>
        </w:rPr>
        <w:t>Critique</w:t>
      </w:r>
    </w:p>
    <w:p w14:paraId="0000002A" w14:textId="743C7DEA" w:rsidR="007F2A90"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This book has a few different strengths and weaknesses when it comes to representing the LGBTQ+ community and the topic of gender. We can see this in both Therese's relationship with Richard and Carol's with Harge. Even though neither woman is necessarily happy with her partner, both men clearly have the upper hand in the relationship. At the same time, however, both Richard and Harge are shown with some positive views at some point or another in the novel. Richard feels comfortable sharing his interests and hobbies with Therese, while we can see that Harge is very present in his daughter’s life. This book also covers how in the early 1950s, the queer community was still looked down upon. We can see this shown in the book clearly when Richard claims he is disgusted with Therese; along with Harge hiring a detective to spy on his soon-to-be ex-wife. The most widely seen issue with this book is the age difference between Therese and Carol. Therese is nineteen while Carol is in her mid-thirties. Besides the obvious class and wealth difference, Carol is much older and more mature than Therese, which causes a power dynamic in their relationship. Therese wasn't even sure of her feelings towards Carol, while Carol has already been in a relationship with a woman, as we later find out. The lack of knowledge, maturity, experience, and overall emotional intelligence, there is a clear form of leverage that Carol has over Therese. If this book was to be taught</w:t>
      </w:r>
      <w:r w:rsidR="00C7779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 think it was a great example of what the queer community looked like during the early 50s, but also what it's like </w:t>
      </w:r>
      <w:r>
        <w:rPr>
          <w:rFonts w:ascii="Times New Roman" w:eastAsia="Times New Roman" w:hAnsi="Times New Roman" w:cs="Times New Roman"/>
          <w:sz w:val="24"/>
          <w:szCs w:val="24"/>
        </w:rPr>
        <w:lastRenderedPageBreak/>
        <w:t xml:space="preserve">figuring out your sexual identity. This book highlights how it isn't always black and white. Sexuality isn't always the same </w:t>
      </w:r>
      <w:r w:rsidR="008D3F76">
        <w:rPr>
          <w:rFonts w:ascii="Times New Roman" w:eastAsia="Times New Roman" w:hAnsi="Times New Roman" w:cs="Times New Roman"/>
          <w:sz w:val="24"/>
          <w:szCs w:val="24"/>
        </w:rPr>
        <w:t>f</w:t>
      </w:r>
      <w:r>
        <w:rPr>
          <w:rFonts w:ascii="Times New Roman" w:eastAsia="Times New Roman" w:hAnsi="Times New Roman" w:cs="Times New Roman"/>
          <w:sz w:val="24"/>
          <w:szCs w:val="24"/>
        </w:rPr>
        <w:t>or everyone. It is important to consider</w:t>
      </w:r>
      <w:r w:rsidR="008D3F7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that this is written from the perspective of a person identifying as female</w:t>
      </w:r>
      <w:r w:rsidR="008D3F7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in the 1950s. What was accepted and not accepted by women during that time</w:t>
      </w:r>
      <w:r w:rsidR="008D3F76">
        <w:rPr>
          <w:rFonts w:ascii="Times New Roman" w:eastAsia="Times New Roman" w:hAnsi="Times New Roman" w:cs="Times New Roman"/>
          <w:sz w:val="24"/>
          <w:szCs w:val="24"/>
        </w:rPr>
        <w:t xml:space="preserve"> is different than today</w:t>
      </w:r>
      <w:r>
        <w:rPr>
          <w:rFonts w:ascii="Times New Roman" w:eastAsia="Times New Roman" w:hAnsi="Times New Roman" w:cs="Times New Roman"/>
          <w:sz w:val="24"/>
          <w:szCs w:val="24"/>
        </w:rPr>
        <w:t>. I believe that this book is appropriate to be taught to upper High School students and above. While this book is not graphic or explicit, it does cover mature topics that can be hard to grasp for younger audiences</w:t>
      </w:r>
      <w:r w:rsidR="008D3F76">
        <w:rPr>
          <w:rFonts w:ascii="Times New Roman" w:eastAsia="Times New Roman" w:hAnsi="Times New Roman" w:cs="Times New Roman"/>
          <w:sz w:val="24"/>
          <w:szCs w:val="24"/>
        </w:rPr>
        <w:t>.</w:t>
      </w:r>
    </w:p>
    <w:p w14:paraId="0000002B" w14:textId="77777777" w:rsidR="007F2A90" w:rsidRDefault="00000000">
      <w:pPr>
        <w:pStyle w:val="Heading2"/>
        <w:spacing w:line="480" w:lineRule="auto"/>
        <w:rPr>
          <w:rFonts w:ascii="Times New Roman" w:eastAsia="Times New Roman" w:hAnsi="Times New Roman" w:cs="Times New Roman"/>
          <w:sz w:val="24"/>
          <w:szCs w:val="24"/>
        </w:rPr>
      </w:pPr>
      <w:bookmarkStart w:id="0" w:name="_2ss1a9cie5sh" w:colFirst="0" w:colLast="0"/>
      <w:bookmarkEnd w:id="0"/>
      <w:r>
        <w:rPr>
          <w:rFonts w:ascii="Times New Roman" w:eastAsia="Times New Roman" w:hAnsi="Times New Roman" w:cs="Times New Roman"/>
          <w:sz w:val="24"/>
          <w:szCs w:val="24"/>
        </w:rPr>
        <w:t>Key Terms and Themes:</w:t>
      </w:r>
      <w:r>
        <w:rPr>
          <w:rFonts w:ascii="Times New Roman" w:eastAsia="Times New Roman" w:hAnsi="Times New Roman" w:cs="Times New Roman"/>
          <w:sz w:val="24"/>
          <w:szCs w:val="24"/>
        </w:rPr>
        <w:br/>
        <w:t>Some possible themes that may come up during this reading are:</w:t>
      </w:r>
    </w:p>
    <w:p w14:paraId="0000002C"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I. Love: "an intense feeling of deep affection.”</w:t>
      </w:r>
      <w:r>
        <w:rPr>
          <w:rFonts w:ascii="Times New Roman" w:eastAsia="Times New Roman" w:hAnsi="Times New Roman" w:cs="Times New Roman"/>
          <w:sz w:val="24"/>
          <w:szCs w:val="24"/>
        </w:rPr>
        <w:br/>
        <w:t xml:space="preserve">Therese often questions what love is and if she is in love. We learn early on that she doesn't love Richard, but she feels inmate love for Carol. Is it love or attraction? </w:t>
      </w:r>
    </w:p>
    <w:p w14:paraId="0000002D"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II. Identity</w:t>
      </w:r>
      <w:r>
        <w:rPr>
          <w:rFonts w:ascii="Times New Roman" w:eastAsia="Times New Roman" w:hAnsi="Times New Roman" w:cs="Times New Roman"/>
          <w:sz w:val="24"/>
          <w:szCs w:val="24"/>
        </w:rPr>
        <w:t>: “the fact of being who or what a person or thing is.”</w:t>
      </w:r>
    </w:p>
    <w:p w14:paraId="0000002E"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way in which some express themselves. We can see that both Carol and Therese are still discovering who they are and how they identify. </w:t>
      </w:r>
      <w:proofErr w:type="gramStart"/>
      <w:r>
        <w:rPr>
          <w:rFonts w:ascii="Times New Roman" w:eastAsia="Times New Roman" w:hAnsi="Times New Roman" w:cs="Times New Roman"/>
          <w:sz w:val="24"/>
          <w:szCs w:val="24"/>
        </w:rPr>
        <w:t>Carol</w:t>
      </w:r>
      <w:proofErr w:type="gramEnd"/>
      <w:r>
        <w:rPr>
          <w:rFonts w:ascii="Times New Roman" w:eastAsia="Times New Roman" w:hAnsi="Times New Roman" w:cs="Times New Roman"/>
          <w:sz w:val="24"/>
          <w:szCs w:val="24"/>
        </w:rPr>
        <w:t xml:space="preserve"> being older has had more time to ponder these thoughts, while Therese is just now starting to question things around her. </w:t>
      </w:r>
    </w:p>
    <w:p w14:paraId="0000002F"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III. Jealously</w:t>
      </w:r>
      <w:r>
        <w:rPr>
          <w:rFonts w:ascii="Times New Roman" w:eastAsia="Times New Roman" w:hAnsi="Times New Roman" w:cs="Times New Roman"/>
          <w:sz w:val="24"/>
          <w:szCs w:val="24"/>
        </w:rPr>
        <w:t>: “the state or feeling of being jealous.”</w:t>
      </w:r>
      <w:r>
        <w:rPr>
          <w:rFonts w:ascii="Times New Roman" w:eastAsia="Times New Roman" w:hAnsi="Times New Roman" w:cs="Times New Roman"/>
          <w:sz w:val="24"/>
          <w:szCs w:val="24"/>
        </w:rPr>
        <w:br/>
        <w:t xml:space="preserve">Richard is envious of how much time Therese spends with Carol. This is </w:t>
      </w:r>
      <w:proofErr w:type="gramStart"/>
      <w:r>
        <w:rPr>
          <w:rFonts w:ascii="Times New Roman" w:eastAsia="Times New Roman" w:hAnsi="Times New Roman" w:cs="Times New Roman"/>
          <w:sz w:val="24"/>
          <w:szCs w:val="24"/>
        </w:rPr>
        <w:t>similar to</w:t>
      </w:r>
      <w:proofErr w:type="gramEnd"/>
      <w:r>
        <w:rPr>
          <w:rFonts w:ascii="Times New Roman" w:eastAsia="Times New Roman" w:hAnsi="Times New Roman" w:cs="Times New Roman"/>
          <w:sz w:val="24"/>
          <w:szCs w:val="24"/>
        </w:rPr>
        <w:t xml:space="preserve"> Therese's unhappiness with Carol being friends with Abby. </w:t>
      </w:r>
    </w:p>
    <w:p w14:paraId="00000030" w14:textId="77777777" w:rsidR="007F2A90" w:rsidRDefault="00000000">
      <w:pPr>
        <w:pStyle w:val="Heading2"/>
        <w:spacing w:line="480" w:lineRule="auto"/>
        <w:rPr>
          <w:rFonts w:ascii="Times New Roman" w:eastAsia="Times New Roman" w:hAnsi="Times New Roman" w:cs="Times New Roman"/>
          <w:sz w:val="24"/>
          <w:szCs w:val="24"/>
        </w:rPr>
      </w:pPr>
      <w:bookmarkStart w:id="1" w:name="_tdols4yxm89k" w:colFirst="0" w:colLast="0"/>
      <w:bookmarkEnd w:id="1"/>
      <w:r>
        <w:rPr>
          <w:rFonts w:ascii="Times New Roman" w:eastAsia="Times New Roman" w:hAnsi="Times New Roman" w:cs="Times New Roman"/>
          <w:sz w:val="24"/>
          <w:szCs w:val="24"/>
        </w:rPr>
        <w:t>Discussion Questions:</w:t>
      </w:r>
    </w:p>
    <w:p w14:paraId="00000031"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Chapter 1:</w:t>
      </w:r>
      <w:r>
        <w:rPr>
          <w:rFonts w:ascii="Times New Roman" w:eastAsia="Times New Roman" w:hAnsi="Times New Roman" w:cs="Times New Roman"/>
          <w:sz w:val="24"/>
          <w:szCs w:val="24"/>
        </w:rPr>
        <w:t xml:space="preserve"> Why was Therese so willing to go to Ms. </w:t>
      </w:r>
      <w:proofErr w:type="spellStart"/>
      <w:r>
        <w:rPr>
          <w:rFonts w:ascii="Times New Roman" w:eastAsia="Times New Roman" w:hAnsi="Times New Roman" w:cs="Times New Roman"/>
          <w:sz w:val="24"/>
          <w:szCs w:val="24"/>
        </w:rPr>
        <w:t>Robicheks</w:t>
      </w:r>
      <w:proofErr w:type="spellEnd"/>
      <w:r>
        <w:rPr>
          <w:rFonts w:ascii="Times New Roman" w:eastAsia="Times New Roman" w:hAnsi="Times New Roman" w:cs="Times New Roman"/>
          <w:sz w:val="24"/>
          <w:szCs w:val="24"/>
        </w:rPr>
        <w:t xml:space="preserve"> apartment? Why does she feel the need to stay?</w:t>
      </w:r>
    </w:p>
    <w:p w14:paraId="00000032"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lastRenderedPageBreak/>
        <w:t>Chapter</w:t>
      </w:r>
      <w:r>
        <w:rPr>
          <w:rFonts w:ascii="Times New Roman" w:eastAsia="Times New Roman" w:hAnsi="Times New Roman" w:cs="Times New Roman"/>
          <w:sz w:val="24"/>
          <w:szCs w:val="24"/>
        </w:rPr>
        <w:t xml:space="preserve"> 2: Does Dannie like Therese? He seems much nicer to her than Richard. Why doesn't she trust Richard </w:t>
      </w:r>
    </w:p>
    <w:p w14:paraId="00000033"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Chapter</w:t>
      </w:r>
      <w:r>
        <w:rPr>
          <w:rFonts w:ascii="Times New Roman" w:eastAsia="Times New Roman" w:hAnsi="Times New Roman" w:cs="Times New Roman"/>
          <w:sz w:val="24"/>
          <w:szCs w:val="24"/>
        </w:rPr>
        <w:t xml:space="preserve"> 3: Did Carol purposefully leave her collect on delivery receipt with Therese, hoping Therese would keep it? What gave Therese the sudden boost in confidence to send Carol a greeting card? </w:t>
      </w:r>
    </w:p>
    <w:p w14:paraId="00000034" w14:textId="4FB7670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Chapter</w:t>
      </w:r>
      <w:r>
        <w:rPr>
          <w:rFonts w:ascii="Times New Roman" w:eastAsia="Times New Roman" w:hAnsi="Times New Roman" w:cs="Times New Roman"/>
          <w:sz w:val="24"/>
          <w:szCs w:val="24"/>
        </w:rPr>
        <w:t xml:space="preserve"> 4: Has Therese noticed that she is much more willing to spend her time with Carol than she is with Richard?</w:t>
      </w:r>
    </w:p>
    <w:p w14:paraId="00000035"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Chapter</w:t>
      </w:r>
      <w:r>
        <w:rPr>
          <w:rFonts w:ascii="Times New Roman" w:eastAsia="Times New Roman" w:hAnsi="Times New Roman" w:cs="Times New Roman"/>
          <w:sz w:val="24"/>
          <w:szCs w:val="24"/>
        </w:rPr>
        <w:t xml:space="preserve"> 5: I wonder why Richard hasn't realized that Therese just is not interested in him anymore. She tried to avoid spending time with him three times, but he kept insisting she be with him. I wonder how many times this same scenario has played out before. </w:t>
      </w:r>
    </w:p>
    <w:p w14:paraId="00000036"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Chapter</w:t>
      </w:r>
      <w:r>
        <w:rPr>
          <w:rFonts w:ascii="Times New Roman" w:eastAsia="Times New Roman" w:hAnsi="Times New Roman" w:cs="Times New Roman"/>
          <w:sz w:val="24"/>
          <w:szCs w:val="24"/>
        </w:rPr>
        <w:t xml:space="preserve"> 6: Is Therese offended that she had to take the train home, rather than Carol driving her?</w:t>
      </w:r>
    </w:p>
    <w:p w14:paraId="00000037"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Chapter</w:t>
      </w:r>
      <w:r>
        <w:rPr>
          <w:rFonts w:ascii="Times New Roman" w:eastAsia="Times New Roman" w:hAnsi="Times New Roman" w:cs="Times New Roman"/>
          <w:sz w:val="24"/>
          <w:szCs w:val="24"/>
        </w:rPr>
        <w:t xml:space="preserve"> 7: Therese bought Carol a nice purse, has Therese ever gotten anyone else a gift this expensive before?  Was she jealous of Abby because she made Carol laugh or because of their friendship?</w:t>
      </w:r>
    </w:p>
    <w:p w14:paraId="00000038"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Chapter 8: Is Richard's family Russian? Was the dress Richard's mother </w:t>
      </w:r>
      <w:proofErr w:type="gramStart"/>
      <w:r>
        <w:rPr>
          <w:rFonts w:ascii="Times New Roman" w:eastAsia="Times New Roman" w:hAnsi="Times New Roman" w:cs="Times New Roman"/>
          <w:sz w:val="24"/>
          <w:szCs w:val="24"/>
        </w:rPr>
        <w:t>made</w:t>
      </w:r>
      <w:proofErr w:type="gramEnd"/>
      <w:r>
        <w:rPr>
          <w:rFonts w:ascii="Times New Roman" w:eastAsia="Times New Roman" w:hAnsi="Times New Roman" w:cs="Times New Roman"/>
          <w:sz w:val="24"/>
          <w:szCs w:val="24"/>
        </w:rPr>
        <w:t xml:space="preserve"> a wedding dress? What does cutting the kite represent in this chapter?</w:t>
      </w:r>
    </w:p>
    <w:p w14:paraId="00000039"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Chapter 9: What does Therese think of the expensive suitcase along with the money to cover her membership? Why does Therese feel like she has to lie to Richard about how she met Carol?</w:t>
      </w:r>
    </w:p>
    <w:p w14:paraId="0000003A" w14:textId="4F09B051"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Chapter 10: Why does Abby want to take Therese to lunch? Is it an act of intimidation or is she truly happy that Carol found Therese? Why did Carol speak to Abby about wanting to </w:t>
      </w:r>
      <w:r w:rsidR="008D3F76">
        <w:rPr>
          <w:rFonts w:ascii="Times New Roman" w:eastAsia="Times New Roman" w:hAnsi="Times New Roman" w:cs="Times New Roman"/>
          <w:sz w:val="24"/>
          <w:szCs w:val="24"/>
        </w:rPr>
        <w:t xml:space="preserve">take </w:t>
      </w:r>
      <w:r>
        <w:rPr>
          <w:rFonts w:ascii="Times New Roman" w:eastAsia="Times New Roman" w:hAnsi="Times New Roman" w:cs="Times New Roman"/>
          <w:sz w:val="24"/>
          <w:szCs w:val="24"/>
        </w:rPr>
        <w:t xml:space="preserve">Therese on a trip, before even asking Therese? </w:t>
      </w:r>
    </w:p>
    <w:p w14:paraId="0000003B" w14:textId="41BDF2E2"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Chapter 11: Carol says that Abby is incredibly clumsy in the way she talks, what is Carol alluding to? </w:t>
      </w:r>
    </w:p>
    <w:p w14:paraId="0000003C"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Chapter 12 Why was Therese so willing to go on this trip with Carol but cautious about going on a trip with Richard? Is this the last time that Richard and </w:t>
      </w:r>
      <w:proofErr w:type="gramStart"/>
      <w:r>
        <w:rPr>
          <w:rFonts w:ascii="Times New Roman" w:eastAsia="Times New Roman" w:hAnsi="Times New Roman" w:cs="Times New Roman"/>
          <w:sz w:val="24"/>
          <w:szCs w:val="24"/>
        </w:rPr>
        <w:t>Therese will</w:t>
      </w:r>
      <w:proofErr w:type="gramEnd"/>
      <w:r>
        <w:rPr>
          <w:rFonts w:ascii="Times New Roman" w:eastAsia="Times New Roman" w:hAnsi="Times New Roman" w:cs="Times New Roman"/>
          <w:sz w:val="24"/>
          <w:szCs w:val="24"/>
        </w:rPr>
        <w:t xml:space="preserve"> meet?</w:t>
      </w:r>
    </w:p>
    <w:p w14:paraId="0000003D"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Chapter 13: Why does Carol seem to defend Richard? Why didn't Therese tear up the check?</w:t>
      </w:r>
    </w:p>
    <w:p w14:paraId="0000003E"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Chapter 14: Why does Carol get mad that Therese doesn't want to wear the dress Richards's mother made her? Why don't we hear about Carol's sister anymore?</w:t>
      </w:r>
    </w:p>
    <w:p w14:paraId="0000003F"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Chapter 15: Did Therese feel the same way kissing Carol she did with Richard? Was Therese surprised that Carol said she loved her? Why did Therese have a hard time believing Carol?</w:t>
      </w:r>
    </w:p>
    <w:p w14:paraId="00000040"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Chapter 16: Why is Carol so cold to Therese in this chapter? After figuring out that Abby had been with Carol did this change Therese's perspective on Carol and Abby?</w:t>
      </w:r>
    </w:p>
    <w:p w14:paraId="00000041"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Chapter 17: Was it a common thing to hire a detective to spy on your spouse in the 50s? How is that legal?</w:t>
      </w:r>
    </w:p>
    <w:p w14:paraId="00000042"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Chapter 18: Does Carol use the money she got from selling her ring to pay off the detective? How did the detective get into their room to place the listening device?</w:t>
      </w:r>
    </w:p>
    <w:p w14:paraId="00000043"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Chapter 19: Why did Carol bring the gun on the trip? How did Abby know that "trouble was brewing”?</w:t>
      </w:r>
    </w:p>
    <w:p w14:paraId="00000044"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Chapter 20: Is this the first time Therese has heard from Dannie since the first night with Richard and his older brother? Why is Carol being so cold and short?</w:t>
      </w:r>
    </w:p>
    <w:p w14:paraId="00000045"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Chapter 21: Why does Therese keep the letter from Carol? Will Therese ever meet with Miss </w:t>
      </w:r>
      <w:proofErr w:type="spellStart"/>
      <w:r>
        <w:rPr>
          <w:rFonts w:ascii="Times New Roman" w:eastAsia="Times New Roman" w:hAnsi="Times New Roman" w:cs="Times New Roman"/>
          <w:sz w:val="24"/>
          <w:szCs w:val="24"/>
        </w:rPr>
        <w:t>Robichek</w:t>
      </w:r>
      <w:proofErr w:type="spellEnd"/>
      <w:r>
        <w:rPr>
          <w:rFonts w:ascii="Times New Roman" w:eastAsia="Times New Roman" w:hAnsi="Times New Roman" w:cs="Times New Roman"/>
          <w:sz w:val="24"/>
          <w:szCs w:val="24"/>
        </w:rPr>
        <w:t xml:space="preserve"> again?</w:t>
      </w:r>
    </w:p>
    <w:p w14:paraId="00000046"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Chapter 22: Why is Therese getting told she looks older? What is Carol doing in Vermont?</w:t>
      </w:r>
    </w:p>
    <w:p w14:paraId="00000047" w14:textId="77777777" w:rsidR="007F2A90"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Chapter 23: Could Therese ever see herself being with anyone besides Carol? How did Therese know where to find Carol? </w:t>
      </w:r>
    </w:p>
    <w:p w14:paraId="00000048" w14:textId="77777777" w:rsidR="007F2A90" w:rsidRDefault="007F2A90">
      <w:pPr>
        <w:spacing w:line="480" w:lineRule="auto"/>
        <w:rPr>
          <w:rFonts w:ascii="Times New Roman" w:eastAsia="Times New Roman" w:hAnsi="Times New Roman" w:cs="Times New Roman"/>
          <w:sz w:val="24"/>
          <w:szCs w:val="24"/>
        </w:rPr>
      </w:pPr>
    </w:p>
    <w:p w14:paraId="00000049" w14:textId="77777777" w:rsidR="007F2A90" w:rsidRDefault="007F2A90">
      <w:pPr>
        <w:spacing w:line="480" w:lineRule="auto"/>
        <w:rPr>
          <w:rFonts w:ascii="Times New Roman" w:eastAsia="Times New Roman" w:hAnsi="Times New Roman" w:cs="Times New Roman"/>
          <w:sz w:val="24"/>
          <w:szCs w:val="24"/>
        </w:rPr>
      </w:pPr>
    </w:p>
    <w:p w14:paraId="0000004A" w14:textId="77777777" w:rsidR="007F2A90" w:rsidRDefault="007F2A90">
      <w:pPr>
        <w:spacing w:line="480" w:lineRule="auto"/>
        <w:rPr>
          <w:rFonts w:ascii="Times New Roman" w:eastAsia="Times New Roman" w:hAnsi="Times New Roman" w:cs="Times New Roman"/>
          <w:sz w:val="24"/>
          <w:szCs w:val="24"/>
        </w:rPr>
      </w:pPr>
    </w:p>
    <w:p w14:paraId="0000004B" w14:textId="77777777" w:rsidR="007F2A90" w:rsidRDefault="00000000">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Works Cited </w:t>
      </w:r>
    </w:p>
    <w:p w14:paraId="0000004C" w14:textId="074D5205" w:rsidR="004B7C73" w:rsidRDefault="00000000">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Highsmith, Patricia. The Price of Salt. Bloomsbury, 1952. </w:t>
      </w:r>
    </w:p>
    <w:p w14:paraId="3C504682" w14:textId="77777777" w:rsidR="004B7C73" w:rsidRDefault="004B7C73">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60134A4" w14:textId="11CD9135" w:rsidR="007F2A90" w:rsidRDefault="004B7C73" w:rsidP="004B7C73">
      <w:pPr>
        <w:spacing w:line="480" w:lineRule="auto"/>
        <w:rPr>
          <w:rFonts w:ascii="Times New Roman" w:eastAsia="Times New Roman" w:hAnsi="Times New Roman" w:cs="Times New Roman"/>
          <w:sz w:val="24"/>
          <w:szCs w:val="24"/>
        </w:rPr>
      </w:pPr>
      <w:r w:rsidRPr="004B7C73">
        <w:rPr>
          <w:rFonts w:ascii="Times New Roman" w:eastAsia="Times New Roman" w:hAnsi="Times New Roman" w:cs="Times New Roman"/>
          <w:sz w:val="24"/>
          <w:szCs w:val="24"/>
        </w:rPr>
        <w:lastRenderedPageBreak/>
        <w:t>Review of The Price of Salt by Patricia Highsmith</w:t>
      </w:r>
      <w:r>
        <w:rPr>
          <w:rFonts w:ascii="Times New Roman" w:eastAsia="Times New Roman" w:hAnsi="Times New Roman" w:cs="Times New Roman"/>
          <w:sz w:val="24"/>
          <w:szCs w:val="24"/>
        </w:rPr>
        <w:t xml:space="preserve"> </w:t>
      </w:r>
      <w:r w:rsidRPr="004B7C73">
        <w:rPr>
          <w:rFonts w:ascii="Times New Roman" w:eastAsia="Times New Roman" w:hAnsi="Times New Roman" w:cs="Times New Roman"/>
          <w:sz w:val="24"/>
          <w:szCs w:val="24"/>
        </w:rPr>
        <w:t>Review by Violet Coomer</w:t>
      </w:r>
      <w:r>
        <w:rPr>
          <w:rFonts w:ascii="Times New Roman" w:eastAsia="Times New Roman" w:hAnsi="Times New Roman" w:cs="Times New Roman"/>
          <w:sz w:val="24"/>
          <w:szCs w:val="24"/>
        </w:rPr>
        <w:t xml:space="preserve"> </w:t>
      </w:r>
      <w:r w:rsidRPr="004B7C73">
        <w:rPr>
          <w:rFonts w:ascii="Times New Roman" w:eastAsia="Times New Roman" w:hAnsi="Times New Roman" w:cs="Times New Roman"/>
          <w:sz w:val="24"/>
          <w:szCs w:val="24"/>
        </w:rPr>
        <w:t>is licensed under a</w:t>
      </w:r>
      <w:hyperlink r:id="rId6" w:tgtFrame="_blank" w:tooltip="Original URL: http://creativecommons.org/licenses/by/4.0/. Click or tap if you trust this link." w:history="1">
        <w:r w:rsidRPr="004B7C73">
          <w:rPr>
            <w:rStyle w:val="Hyperlink"/>
            <w:rFonts w:ascii="Times New Roman" w:eastAsia="Times New Roman" w:hAnsi="Times New Roman" w:cs="Times New Roman"/>
            <w:sz w:val="24"/>
            <w:szCs w:val="24"/>
          </w:rPr>
          <w:t> Creative Commons Attribution 4.0 International License</w:t>
        </w:r>
      </w:hyperlink>
      <w:r w:rsidRPr="004B7C73">
        <w:rPr>
          <w:rFonts w:ascii="Times New Roman" w:eastAsia="Times New Roman" w:hAnsi="Times New Roman" w:cs="Times New Roman"/>
          <w:sz w:val="24"/>
          <w:szCs w:val="24"/>
        </w:rPr>
        <w:t>. </w:t>
      </w:r>
    </w:p>
    <w:sectPr w:rsidR="007F2A90">
      <w:head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68AFB" w14:textId="77777777" w:rsidR="009B2DD9" w:rsidRDefault="009B2DD9">
      <w:pPr>
        <w:spacing w:line="240" w:lineRule="auto"/>
      </w:pPr>
      <w:r>
        <w:separator/>
      </w:r>
    </w:p>
  </w:endnote>
  <w:endnote w:type="continuationSeparator" w:id="0">
    <w:p w14:paraId="17383B44" w14:textId="77777777" w:rsidR="009B2DD9" w:rsidRDefault="009B2D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E22C2" w14:textId="77777777" w:rsidR="009B2DD9" w:rsidRDefault="009B2DD9">
      <w:pPr>
        <w:spacing w:line="240" w:lineRule="auto"/>
      </w:pPr>
      <w:r>
        <w:separator/>
      </w:r>
    </w:p>
  </w:footnote>
  <w:footnote w:type="continuationSeparator" w:id="0">
    <w:p w14:paraId="78B25CD5" w14:textId="77777777" w:rsidR="009B2DD9" w:rsidRDefault="009B2DD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D" w14:textId="3CFC9703" w:rsidR="007F2A90" w:rsidRDefault="00000000">
    <w:pPr>
      <w:jc w:val="right"/>
    </w:pPr>
    <w:r>
      <w:fldChar w:fldCharType="begin"/>
    </w:r>
    <w:r>
      <w:instrText>PAGE</w:instrText>
    </w:r>
    <w:r>
      <w:fldChar w:fldCharType="separate"/>
    </w:r>
    <w:r w:rsidR="005F349E">
      <w:rPr>
        <w:noProof/>
      </w:rPr>
      <w:t>1</w:t>
    </w:r>
    <w:r>
      <w:fldChar w:fldCharType="end"/>
    </w:r>
    <w:r>
      <w:t xml:space="preserve"> Coomer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A90"/>
    <w:rsid w:val="00233E97"/>
    <w:rsid w:val="00297159"/>
    <w:rsid w:val="004B7C73"/>
    <w:rsid w:val="005650F3"/>
    <w:rsid w:val="005F349E"/>
    <w:rsid w:val="007F2A90"/>
    <w:rsid w:val="008D3F76"/>
    <w:rsid w:val="009B2DD9"/>
    <w:rsid w:val="009B6B8D"/>
    <w:rsid w:val="00A53054"/>
    <w:rsid w:val="00AB2FF8"/>
    <w:rsid w:val="00C77799"/>
    <w:rsid w:val="00F67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969F7"/>
  <w15:docId w15:val="{EA6681A4-CE1D-479F-A854-AFA7CEC54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4B7C73"/>
    <w:rPr>
      <w:color w:val="0000FF" w:themeColor="hyperlink"/>
      <w:u w:val="single"/>
    </w:rPr>
  </w:style>
  <w:style w:type="character" w:styleId="UnresolvedMention">
    <w:name w:val="Unresolved Mention"/>
    <w:basedOn w:val="DefaultParagraphFont"/>
    <w:uiPriority w:val="99"/>
    <w:semiHidden/>
    <w:unhideWhenUsed/>
    <w:rsid w:val="004B7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1739</Words>
  <Characters>9917</Characters>
  <Application>Microsoft Office Word</Application>
  <DocSecurity>0</DocSecurity>
  <Lines>82</Lines>
  <Paragraphs>23</Paragraphs>
  <ScaleCrop>false</ScaleCrop>
  <Company/>
  <LinksUpToDate>false</LinksUpToDate>
  <CharactersWithSpaces>11633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Riley Bartlett</dc:creator>
  <cp:lastModifiedBy>Riley Bartlett</cp:lastModifiedBy>
  <cp:revision>7</cp:revision>
  <dcterms:created xsi:type="dcterms:W3CDTF">2024-12-15T17:46:00Z</dcterms:created>
  <dcterms:modified xsi:type="dcterms:W3CDTF">2025-02-28T20:45:00Z</dcterms:modified>
</cp:coreProperties>
</file>